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E8" w:rsidRDefault="003D41B9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2810290</wp:posOffset>
            </wp:positionH>
            <wp:positionV relativeFrom="paragraph">
              <wp:posOffset>-230284</wp:posOffset>
            </wp:positionV>
            <wp:extent cx="2504026" cy="1421107"/>
            <wp:effectExtent l="19050" t="0" r="0" b="0"/>
            <wp:wrapNone/>
            <wp:docPr id="1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877" cy="142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CE8" w:rsidRDefault="00914CE8" w:rsidP="00E32A9F">
      <w:pPr>
        <w:pStyle w:val="ConsPlusNonformat"/>
        <w:ind w:right="143" w:firstLine="28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УТВЕРЖДЕН  </w:t>
      </w:r>
    </w:p>
    <w:p w:rsidR="002862BA" w:rsidRDefault="00914CE8" w:rsidP="00E32A9F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B0D01">
        <w:rPr>
          <w:rFonts w:ascii="Times New Roman" w:hAnsi="Times New Roman" w:cs="Times New Roman"/>
          <w:sz w:val="24"/>
          <w:szCs w:val="24"/>
        </w:rPr>
        <w:t xml:space="preserve">директора школы </w:t>
      </w:r>
    </w:p>
    <w:p w:rsidR="00914CE8" w:rsidRDefault="002862BA" w:rsidP="00E32A9F">
      <w:pPr>
        <w:pStyle w:val="ConsPlusNonformat"/>
        <w:ind w:right="143" w:firstLine="284"/>
        <w:jc w:val="right"/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FB0D01">
        <w:rPr>
          <w:rFonts w:ascii="Times New Roman" w:hAnsi="Times New Roman" w:cs="Times New Roman"/>
          <w:sz w:val="24"/>
          <w:szCs w:val="24"/>
        </w:rPr>
        <w:t xml:space="preserve"> Абдулгамидов М.М.</w:t>
      </w:r>
    </w:p>
    <w:p w:rsidR="00914CE8" w:rsidRPr="00FB0D01" w:rsidRDefault="00F50E4B" w:rsidP="00F50E4B">
      <w:pPr>
        <w:pStyle w:val="ConsPlusNonformat"/>
        <w:ind w:right="143" w:firstLine="28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14CE8">
        <w:rPr>
          <w:rFonts w:ascii="Times New Roman" w:hAnsi="Times New Roman" w:cs="Times New Roman"/>
          <w:sz w:val="24"/>
          <w:szCs w:val="24"/>
        </w:rPr>
        <w:t xml:space="preserve">от  </w:t>
      </w:r>
      <w:r w:rsidR="00FB0D01">
        <w:rPr>
          <w:rFonts w:ascii="Times New Roman" w:hAnsi="Times New Roman" w:cs="Times New Roman"/>
          <w:sz w:val="24"/>
          <w:szCs w:val="24"/>
        </w:rPr>
        <w:t>01</w:t>
      </w:r>
      <w:r w:rsidR="002862BA" w:rsidRPr="00FB0D01">
        <w:rPr>
          <w:rFonts w:ascii="Times New Roman" w:hAnsi="Times New Roman" w:cs="Times New Roman"/>
          <w:sz w:val="24"/>
          <w:szCs w:val="24"/>
        </w:rPr>
        <w:t>.</w:t>
      </w:r>
      <w:r w:rsidR="00B22CB1" w:rsidRPr="00FB0D01">
        <w:rPr>
          <w:rFonts w:ascii="Times New Roman" w:hAnsi="Times New Roman" w:cs="Times New Roman"/>
          <w:sz w:val="24"/>
          <w:szCs w:val="24"/>
        </w:rPr>
        <w:t>0</w:t>
      </w:r>
      <w:r w:rsidR="00FB0D01">
        <w:rPr>
          <w:rFonts w:ascii="Times New Roman" w:hAnsi="Times New Roman" w:cs="Times New Roman"/>
          <w:sz w:val="24"/>
          <w:szCs w:val="24"/>
        </w:rPr>
        <w:t>9</w:t>
      </w:r>
      <w:r w:rsidR="00CD058B" w:rsidRPr="00FB0D01">
        <w:rPr>
          <w:rFonts w:ascii="Times New Roman" w:hAnsi="Times New Roman" w:cs="Times New Roman"/>
          <w:sz w:val="24"/>
          <w:szCs w:val="24"/>
        </w:rPr>
        <w:t>.202</w:t>
      </w:r>
      <w:r w:rsidR="00FB0D01">
        <w:rPr>
          <w:rFonts w:ascii="Times New Roman" w:hAnsi="Times New Roman" w:cs="Times New Roman"/>
          <w:sz w:val="24"/>
          <w:szCs w:val="24"/>
        </w:rPr>
        <w:t>3</w:t>
      </w:r>
      <w:r w:rsidR="00914CE8" w:rsidRPr="00FB0D01">
        <w:rPr>
          <w:rFonts w:ascii="Times New Roman" w:hAnsi="Times New Roman" w:cs="Times New Roman"/>
          <w:sz w:val="24"/>
          <w:szCs w:val="24"/>
        </w:rPr>
        <w:t>г №</w:t>
      </w:r>
    </w:p>
    <w:p w:rsidR="00914CE8" w:rsidRDefault="00914CE8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914CE8" w:rsidRDefault="00914CE8" w:rsidP="003D41B9">
      <w:pPr>
        <w:pStyle w:val="ConsPlusNonformat"/>
        <w:ind w:right="14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14CE8" w:rsidRDefault="00914CE8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FB0D01" w:rsidRDefault="00FB0D01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FB0D01" w:rsidRDefault="00FB0D01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FB0D01" w:rsidRDefault="00FB0D01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FB0D01" w:rsidRDefault="00FB0D01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FB0D01" w:rsidRDefault="00FB0D01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FB0D01" w:rsidRDefault="00FB0D01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914CE8" w:rsidRPr="0074326C" w:rsidRDefault="00914CE8" w:rsidP="00914CE8">
      <w:pPr>
        <w:pStyle w:val="Style7"/>
        <w:widowControl/>
        <w:spacing w:before="120" w:line="276" w:lineRule="auto"/>
        <w:ind w:right="10"/>
        <w:rPr>
          <w:sz w:val="28"/>
          <w:szCs w:val="28"/>
        </w:rPr>
      </w:pPr>
      <w:r w:rsidRPr="0074326C">
        <w:rPr>
          <w:rStyle w:val="FontStyle33"/>
          <w:sz w:val="32"/>
          <w:szCs w:val="28"/>
        </w:rPr>
        <w:t>ПЛАН</w:t>
      </w:r>
    </w:p>
    <w:p w:rsidR="00914CE8" w:rsidRPr="00FB0D01" w:rsidRDefault="00914CE8" w:rsidP="00914CE8">
      <w:pPr>
        <w:pStyle w:val="Style8"/>
        <w:widowControl/>
        <w:pBdr>
          <w:bottom w:val="single" w:sz="12" w:space="1" w:color="auto"/>
        </w:pBdr>
        <w:spacing w:before="120" w:line="276" w:lineRule="auto"/>
        <w:rPr>
          <w:rStyle w:val="FontStyle33"/>
          <w:sz w:val="28"/>
        </w:rPr>
      </w:pPr>
      <w:r w:rsidRPr="00FB0D01">
        <w:rPr>
          <w:rStyle w:val="FontStyle33"/>
          <w:sz w:val="28"/>
        </w:rPr>
        <w:t>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</w:t>
      </w:r>
    </w:p>
    <w:p w:rsidR="00D71762" w:rsidRPr="00FB0D01" w:rsidRDefault="00CD058B" w:rsidP="00914CE8">
      <w:pPr>
        <w:pStyle w:val="Style8"/>
        <w:widowControl/>
        <w:pBdr>
          <w:bottom w:val="single" w:sz="12" w:space="1" w:color="auto"/>
        </w:pBdr>
        <w:spacing w:before="120" w:line="276" w:lineRule="auto"/>
        <w:rPr>
          <w:b/>
          <w:bCs/>
          <w:sz w:val="32"/>
          <w:szCs w:val="32"/>
        </w:rPr>
      </w:pPr>
      <w:r w:rsidRPr="00FB0D01">
        <w:rPr>
          <w:b/>
          <w:bCs/>
          <w:sz w:val="32"/>
          <w:szCs w:val="32"/>
        </w:rPr>
        <w:t>М</w:t>
      </w:r>
      <w:r w:rsidR="00FB0D01">
        <w:rPr>
          <w:b/>
          <w:bCs/>
          <w:sz w:val="32"/>
          <w:szCs w:val="32"/>
        </w:rPr>
        <w:t>К</w:t>
      </w:r>
      <w:r w:rsidRPr="00FB0D01">
        <w:rPr>
          <w:b/>
          <w:bCs/>
          <w:sz w:val="32"/>
          <w:szCs w:val="32"/>
        </w:rPr>
        <w:t>ОУ «</w:t>
      </w:r>
      <w:r w:rsidR="00FB0D01">
        <w:rPr>
          <w:b/>
          <w:bCs/>
          <w:sz w:val="32"/>
          <w:szCs w:val="32"/>
        </w:rPr>
        <w:t>Большезадоевская</w:t>
      </w:r>
      <w:r w:rsidRPr="00FB0D01">
        <w:rPr>
          <w:b/>
          <w:bCs/>
          <w:sz w:val="32"/>
          <w:szCs w:val="32"/>
        </w:rPr>
        <w:t xml:space="preserve"> средняя общеобразовательная школа»</w:t>
      </w:r>
    </w:p>
    <w:p w:rsidR="00914CE8" w:rsidRPr="002862BA" w:rsidRDefault="002862BA" w:rsidP="002862BA">
      <w:pPr>
        <w:pStyle w:val="Style8"/>
        <w:widowControl/>
        <w:spacing w:line="240" w:lineRule="exact"/>
        <w:rPr>
          <w:b/>
        </w:rPr>
      </w:pPr>
      <w:r w:rsidRPr="002862BA">
        <w:rPr>
          <w:rStyle w:val="FontStyle33"/>
          <w:b w:val="0"/>
          <w:sz w:val="24"/>
          <w:szCs w:val="24"/>
        </w:rPr>
        <w:t>(наименование образовательной организации)</w:t>
      </w:r>
    </w:p>
    <w:p w:rsidR="00914CE8" w:rsidRDefault="00914CE8" w:rsidP="00914CE8"/>
    <w:p w:rsidR="00914CE8" w:rsidRDefault="00914CE8" w:rsidP="00914CE8">
      <w:pPr>
        <w:sectPr w:rsidR="00914CE8">
          <w:footerReference w:type="default" r:id="rId8"/>
          <w:footerReference w:type="first" r:id="rId9"/>
          <w:pgSz w:w="11906" w:h="16838"/>
          <w:pgMar w:top="851" w:right="707" w:bottom="1134" w:left="1134" w:header="720" w:footer="709" w:gutter="0"/>
          <w:cols w:space="720"/>
          <w:titlePg/>
          <w:docGrid w:linePitch="360"/>
        </w:sectPr>
      </w:pPr>
    </w:p>
    <w:p w:rsidR="00914CE8" w:rsidRDefault="00914CE8" w:rsidP="00914CE8"/>
    <w:p w:rsidR="00914CE8" w:rsidRDefault="00914CE8" w:rsidP="00914CE8"/>
    <w:p w:rsidR="00914CE8" w:rsidRDefault="00914CE8" w:rsidP="00914CE8"/>
    <w:p w:rsidR="00914CE8" w:rsidRDefault="00914CE8" w:rsidP="00914CE8"/>
    <w:p w:rsidR="00914CE8" w:rsidRDefault="00914CE8" w:rsidP="00914CE8"/>
    <w:p w:rsidR="00914CE8" w:rsidRDefault="00914CE8" w:rsidP="00914CE8"/>
    <w:p w:rsidR="00914CE8" w:rsidRDefault="00914CE8" w:rsidP="00914CE8"/>
    <w:p w:rsidR="00914CE8" w:rsidRDefault="00914CE8" w:rsidP="00914CE8"/>
    <w:p w:rsidR="00914CE8" w:rsidRDefault="00914CE8" w:rsidP="00914CE8"/>
    <w:p w:rsidR="00914CE8" w:rsidRDefault="00914CE8" w:rsidP="00914CE8"/>
    <w:p w:rsidR="00914CE8" w:rsidRDefault="00914CE8" w:rsidP="00914CE8"/>
    <w:p w:rsidR="00FB0D01" w:rsidRDefault="00FB0D01" w:rsidP="002862BA">
      <w:pPr>
        <w:jc w:val="center"/>
        <w:rPr>
          <w:rFonts w:ascii="Times New Roman" w:hAnsi="Times New Roman"/>
        </w:rPr>
      </w:pPr>
    </w:p>
    <w:p w:rsidR="00FB0D01" w:rsidRDefault="00FB0D01" w:rsidP="002862BA">
      <w:pPr>
        <w:jc w:val="center"/>
        <w:rPr>
          <w:rFonts w:ascii="Times New Roman" w:hAnsi="Times New Roman"/>
        </w:rPr>
      </w:pPr>
    </w:p>
    <w:p w:rsidR="00FB0D01" w:rsidRPr="00FB0D01" w:rsidRDefault="00FB0D01" w:rsidP="00FB0D01">
      <w:pPr>
        <w:jc w:val="center"/>
        <w:rPr>
          <w:rStyle w:val="FontStyle33"/>
          <w:sz w:val="22"/>
          <w:szCs w:val="22"/>
        </w:rPr>
      </w:pPr>
      <w:proofErr w:type="spellStart"/>
      <w:r w:rsidRPr="00FB0D01">
        <w:rPr>
          <w:rFonts w:ascii="Times New Roman" w:hAnsi="Times New Roman"/>
          <w:b/>
          <w:bCs/>
        </w:rPr>
        <w:t>с.Большезадоевское</w:t>
      </w:r>
      <w:proofErr w:type="spellEnd"/>
      <w:r w:rsidRPr="00FB0D01">
        <w:rPr>
          <w:rFonts w:ascii="Times New Roman" w:hAnsi="Times New Roman"/>
          <w:b/>
          <w:bCs/>
        </w:rPr>
        <w:t xml:space="preserve"> –</w:t>
      </w:r>
      <w:r w:rsidR="00CD058B" w:rsidRPr="00FB0D01">
        <w:rPr>
          <w:rFonts w:ascii="Times New Roman" w:hAnsi="Times New Roman"/>
          <w:b/>
          <w:bCs/>
        </w:rPr>
        <w:t xml:space="preserve"> 202</w:t>
      </w:r>
      <w:r w:rsidRPr="00FB0D01">
        <w:rPr>
          <w:rFonts w:ascii="Times New Roman" w:hAnsi="Times New Roman"/>
          <w:b/>
          <w:bCs/>
        </w:rPr>
        <w:t xml:space="preserve">3 </w:t>
      </w:r>
      <w:r w:rsidR="00CD058B" w:rsidRPr="00FB0D01">
        <w:rPr>
          <w:rFonts w:ascii="Times New Roman" w:hAnsi="Times New Roman"/>
          <w:b/>
          <w:bCs/>
        </w:rPr>
        <w:t>г.</w:t>
      </w:r>
    </w:p>
    <w:p w:rsidR="00914CE8" w:rsidRPr="0074326C" w:rsidRDefault="00914CE8" w:rsidP="00914CE8">
      <w:pPr>
        <w:pStyle w:val="Style8"/>
        <w:widowControl/>
        <w:spacing w:line="240" w:lineRule="auto"/>
        <w:ind w:right="19"/>
      </w:pPr>
      <w:r w:rsidRPr="0074326C">
        <w:rPr>
          <w:rStyle w:val="FontStyle33"/>
        </w:rPr>
        <w:lastRenderedPageBreak/>
        <w:t>I. ОБЩИЕ ПОЛОЖЕНИЯ</w:t>
      </w:r>
    </w:p>
    <w:p w:rsidR="00914CE8" w:rsidRPr="0074326C" w:rsidRDefault="00914CE8" w:rsidP="00914CE8">
      <w:pPr>
        <w:pStyle w:val="Style21"/>
        <w:widowControl/>
        <w:numPr>
          <w:ilvl w:val="0"/>
          <w:numId w:val="2"/>
        </w:numPr>
        <w:tabs>
          <w:tab w:val="left" w:pos="1200"/>
        </w:tabs>
        <w:spacing w:before="322" w:line="322" w:lineRule="exact"/>
      </w:pPr>
      <w:r w:rsidRPr="0074326C">
        <w:rPr>
          <w:rStyle w:val="FontStyle28"/>
          <w:sz w:val="24"/>
          <w:szCs w:val="24"/>
        </w:rPr>
        <w:t>Настоящий План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 (далее - План взаимодействия) разработан на основании подпункта «з» пункта 18, подпункта «з» 20, подпункта «и» пункта 22, подпункта «в» пункта 23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утвержденных постановлением Правительства Российской Федерации от 07.10.2017 №</w:t>
      </w:r>
      <w:r w:rsidR="00D71762" w:rsidRPr="0074326C">
        <w:rPr>
          <w:rStyle w:val="FontStyle28"/>
          <w:sz w:val="24"/>
          <w:szCs w:val="24"/>
        </w:rPr>
        <w:t> </w:t>
      </w:r>
      <w:r w:rsidRPr="0074326C">
        <w:rPr>
          <w:rStyle w:val="FontStyle28"/>
          <w:sz w:val="24"/>
          <w:szCs w:val="24"/>
        </w:rPr>
        <w:t>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(далее - Требования).</w:t>
      </w:r>
    </w:p>
    <w:p w:rsidR="00914CE8" w:rsidRPr="0074326C" w:rsidRDefault="00914CE8" w:rsidP="00914CE8">
      <w:pPr>
        <w:pStyle w:val="Style21"/>
        <w:widowControl/>
        <w:numPr>
          <w:ilvl w:val="0"/>
          <w:numId w:val="2"/>
        </w:numPr>
        <w:tabs>
          <w:tab w:val="left" w:pos="1200"/>
        </w:tabs>
        <w:spacing w:line="322" w:lineRule="exact"/>
        <w:ind w:right="19"/>
      </w:pPr>
      <w:r w:rsidRPr="0074326C">
        <w:rPr>
          <w:rStyle w:val="FontStyle28"/>
          <w:sz w:val="24"/>
          <w:szCs w:val="24"/>
        </w:rPr>
        <w:t>Понятия, термины и определения, применяемые в настоящем Плане взаимодействия, используются в значениях, определенных Требованиями.</w:t>
      </w:r>
    </w:p>
    <w:p w:rsidR="002862BA" w:rsidRPr="0074326C" w:rsidRDefault="00914CE8" w:rsidP="00914CE8">
      <w:pPr>
        <w:pStyle w:val="Style21"/>
        <w:widowControl/>
        <w:numPr>
          <w:ilvl w:val="0"/>
          <w:numId w:val="2"/>
        </w:numPr>
        <w:tabs>
          <w:tab w:val="left" w:pos="1200"/>
        </w:tabs>
        <w:spacing w:line="322" w:lineRule="exact"/>
        <w:ind w:right="10"/>
        <w:rPr>
          <w:rStyle w:val="FontStyle28"/>
          <w:sz w:val="24"/>
          <w:szCs w:val="24"/>
        </w:rPr>
      </w:pPr>
      <w:r w:rsidRPr="0074326C">
        <w:rPr>
          <w:rStyle w:val="FontStyle28"/>
          <w:sz w:val="24"/>
          <w:szCs w:val="24"/>
        </w:rPr>
        <w:t xml:space="preserve">План взаимодействия разработан </w:t>
      </w:r>
      <w:r w:rsidR="00FB0D01" w:rsidRPr="0074326C">
        <w:rPr>
          <w:rStyle w:val="FontStyle28"/>
          <w:sz w:val="24"/>
          <w:szCs w:val="24"/>
        </w:rPr>
        <w:t xml:space="preserve">в </w:t>
      </w:r>
      <w:bookmarkStart w:id="0" w:name="_Hlk153656759"/>
      <w:r w:rsidR="00FB0D01" w:rsidRPr="0074326C">
        <w:rPr>
          <w:rStyle w:val="FontStyle28"/>
          <w:sz w:val="24"/>
          <w:szCs w:val="24"/>
        </w:rPr>
        <w:t>МКОУ «Большезадоевская СОШ»</w:t>
      </w:r>
    </w:p>
    <w:bookmarkEnd w:id="0"/>
    <w:p w:rsidR="00FB0D01" w:rsidRPr="0074326C" w:rsidRDefault="00914CE8" w:rsidP="002862BA">
      <w:pPr>
        <w:pStyle w:val="Style21"/>
        <w:widowControl/>
        <w:numPr>
          <w:ilvl w:val="0"/>
          <w:numId w:val="2"/>
        </w:numPr>
        <w:tabs>
          <w:tab w:val="left" w:pos="1200"/>
        </w:tabs>
        <w:spacing w:line="322" w:lineRule="exact"/>
        <w:ind w:right="10"/>
        <w:rPr>
          <w:rStyle w:val="FontStyle28"/>
          <w:sz w:val="24"/>
          <w:szCs w:val="24"/>
        </w:rPr>
      </w:pPr>
      <w:r w:rsidRPr="0074326C">
        <w:rPr>
          <w:rStyle w:val="FontStyle28"/>
          <w:sz w:val="24"/>
          <w:szCs w:val="24"/>
        </w:rPr>
        <w:t>в целях обеспечения единого подхода к реализации на</w:t>
      </w:r>
      <w:r w:rsidR="00CD058B" w:rsidRPr="0074326C">
        <w:rPr>
          <w:rStyle w:val="FontStyle28"/>
          <w:sz w:val="24"/>
          <w:szCs w:val="24"/>
        </w:rPr>
        <w:t xml:space="preserve"> территории</w:t>
      </w:r>
    </w:p>
    <w:p w:rsidR="002862BA" w:rsidRPr="0074326C" w:rsidRDefault="00FB0D01" w:rsidP="00FB0D01">
      <w:pPr>
        <w:pStyle w:val="Style21"/>
        <w:widowControl/>
        <w:tabs>
          <w:tab w:val="left" w:pos="1200"/>
        </w:tabs>
        <w:spacing w:line="322" w:lineRule="exact"/>
        <w:ind w:right="10" w:firstLine="0"/>
        <w:rPr>
          <w:rStyle w:val="FontStyle28"/>
          <w:sz w:val="24"/>
          <w:szCs w:val="24"/>
        </w:rPr>
      </w:pPr>
      <w:r w:rsidRPr="0074326C">
        <w:rPr>
          <w:rStyle w:val="FontStyle28"/>
          <w:sz w:val="24"/>
          <w:szCs w:val="24"/>
        </w:rPr>
        <w:t>МКОУ «Большезадоевская СОШ»</w:t>
      </w:r>
      <w:r w:rsidR="00F50E4B">
        <w:rPr>
          <w:rStyle w:val="FontStyle28"/>
          <w:sz w:val="24"/>
          <w:szCs w:val="24"/>
        </w:rPr>
        <w:t xml:space="preserve"> </w:t>
      </w:r>
      <w:r w:rsidR="002862BA" w:rsidRPr="0074326C">
        <w:rPr>
          <w:rStyle w:val="FontStyle28"/>
          <w:sz w:val="24"/>
          <w:szCs w:val="24"/>
        </w:rPr>
        <w:t>Требований.</w:t>
      </w:r>
    </w:p>
    <w:p w:rsidR="00914CE8" w:rsidRPr="0074326C" w:rsidRDefault="002862BA" w:rsidP="002862BA">
      <w:pPr>
        <w:pStyle w:val="Style21"/>
        <w:widowControl/>
        <w:tabs>
          <w:tab w:val="left" w:pos="1200"/>
        </w:tabs>
        <w:spacing w:line="322" w:lineRule="exact"/>
        <w:ind w:left="60" w:right="10" w:firstLine="0"/>
        <w:rPr>
          <w:rStyle w:val="FontStyle28"/>
          <w:sz w:val="24"/>
          <w:szCs w:val="24"/>
        </w:rPr>
      </w:pPr>
      <w:r w:rsidRPr="0074326C">
        <w:rPr>
          <w:rStyle w:val="FontStyle28"/>
          <w:sz w:val="24"/>
          <w:szCs w:val="24"/>
        </w:rPr>
        <w:t>1.</w:t>
      </w:r>
      <w:r w:rsidR="00FB0D01" w:rsidRPr="0074326C">
        <w:rPr>
          <w:rStyle w:val="FontStyle28"/>
          <w:sz w:val="24"/>
          <w:szCs w:val="24"/>
        </w:rPr>
        <w:t>5</w:t>
      </w:r>
      <w:r w:rsidRPr="0074326C">
        <w:rPr>
          <w:rStyle w:val="FontStyle28"/>
          <w:sz w:val="24"/>
          <w:szCs w:val="24"/>
        </w:rPr>
        <w:t>. </w:t>
      </w:r>
      <w:r w:rsidR="00914CE8" w:rsidRPr="0074326C">
        <w:rPr>
          <w:rStyle w:val="FontStyle28"/>
          <w:sz w:val="24"/>
          <w:szCs w:val="24"/>
        </w:rPr>
        <w:t xml:space="preserve">План взаимодействия подлежит обязательному согласованию с территориальным органом безопасности, территориальным органом Министерства внутренних дел Российской Федерации и территориальным органом </w:t>
      </w:r>
      <w:proofErr w:type="spellStart"/>
      <w:r w:rsidR="00914CE8" w:rsidRPr="0074326C">
        <w:rPr>
          <w:rStyle w:val="FontStyle28"/>
          <w:sz w:val="24"/>
          <w:szCs w:val="24"/>
        </w:rPr>
        <w:t>Росгвардии</w:t>
      </w:r>
      <w:proofErr w:type="spellEnd"/>
      <w:r w:rsidR="00914CE8" w:rsidRPr="0074326C">
        <w:rPr>
          <w:rStyle w:val="FontStyle28"/>
          <w:sz w:val="24"/>
          <w:szCs w:val="24"/>
        </w:rPr>
        <w:t xml:space="preserve"> или подразделением вневедомственной охраны войск национальной гвардии Российской Федерации.</w:t>
      </w:r>
    </w:p>
    <w:p w:rsidR="00914CE8" w:rsidRPr="0074326C" w:rsidRDefault="00914CE8" w:rsidP="00914CE8">
      <w:pPr>
        <w:pStyle w:val="Style21"/>
        <w:widowControl/>
        <w:tabs>
          <w:tab w:val="left" w:pos="1200"/>
        </w:tabs>
        <w:spacing w:line="322" w:lineRule="exact"/>
        <w:ind w:right="5" w:firstLine="0"/>
        <w:rPr>
          <w:rStyle w:val="FontStyle28"/>
          <w:sz w:val="24"/>
          <w:szCs w:val="24"/>
        </w:rPr>
      </w:pPr>
    </w:p>
    <w:p w:rsidR="00914CE8" w:rsidRPr="0074326C" w:rsidRDefault="00914CE8" w:rsidP="00914CE8">
      <w:pPr>
        <w:pStyle w:val="Style21"/>
        <w:widowControl/>
        <w:tabs>
          <w:tab w:val="left" w:pos="1200"/>
        </w:tabs>
        <w:spacing w:line="322" w:lineRule="exact"/>
        <w:ind w:right="5" w:firstLine="0"/>
      </w:pPr>
    </w:p>
    <w:p w:rsidR="00914CE8" w:rsidRPr="0074326C" w:rsidRDefault="00914CE8" w:rsidP="00914CE8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 w:rsidRPr="0074326C">
        <w:rPr>
          <w:rFonts w:ascii="Times New Roman" w:hAnsi="Times New Roman"/>
          <w:b/>
          <w:sz w:val="24"/>
          <w:szCs w:val="24"/>
        </w:rPr>
        <w:lastRenderedPageBreak/>
        <w:t>II. ПЛАН ВЗАИМОДЕЙСТВИЯ</w:t>
      </w:r>
    </w:p>
    <w:tbl>
      <w:tblPr>
        <w:tblW w:w="1036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779"/>
        <w:gridCol w:w="2551"/>
        <w:gridCol w:w="1843"/>
        <w:gridCol w:w="1764"/>
      </w:tblGrid>
      <w:tr w:rsidR="00914CE8" w:rsidRPr="0074326C" w:rsidTr="0074326C">
        <w:trPr>
          <w:trHeight w:hRule="exact" w:val="8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b/>
                <w:sz w:val="24"/>
                <w:szCs w:val="24"/>
              </w:rPr>
              <w:t>Мероприятия по взаимодействию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b/>
                <w:sz w:val="24"/>
                <w:szCs w:val="24"/>
              </w:rPr>
              <w:t>С кем организуется взаимодействие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b/>
                <w:sz w:val="24"/>
                <w:szCs w:val="24"/>
              </w:rPr>
              <w:t>Описание, виды и</w:t>
            </w:r>
          </w:p>
          <w:p w:rsidR="00914CE8" w:rsidRPr="0074326C" w:rsidRDefault="00914CE8" w:rsidP="00AA22AE">
            <w:pPr>
              <w:pStyle w:val="Style20"/>
              <w:widowControl/>
              <w:spacing w:line="240" w:lineRule="auto"/>
              <w:ind w:firstLine="0"/>
              <w:jc w:val="center"/>
            </w:pPr>
            <w:r w:rsidRPr="0074326C">
              <w:rPr>
                <w:rStyle w:val="FontStyle31"/>
                <w:rFonts w:eastAsia="Calibri"/>
                <w:b/>
                <w:sz w:val="24"/>
                <w:szCs w:val="24"/>
              </w:rPr>
              <w:t>способы взаимодействия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b/>
                <w:sz w:val="24"/>
                <w:szCs w:val="24"/>
              </w:rPr>
              <w:t>Примечание</w:t>
            </w:r>
          </w:p>
        </w:tc>
      </w:tr>
      <w:tr w:rsidR="00914CE8" w:rsidRPr="0074326C" w:rsidTr="0074326C">
        <w:trPr>
          <w:trHeight w:hRule="exact" w:val="3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5</w:t>
            </w:r>
          </w:p>
        </w:tc>
      </w:tr>
      <w:tr w:rsidR="00914CE8" w:rsidRPr="0074326C" w:rsidTr="0074326C">
        <w:trPr>
          <w:trHeight w:hRule="exact" w:val="393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2862BA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Информирование территориальных органов ФСБ России</w:t>
            </w:r>
            <w:r w:rsidR="002862BA" w:rsidRPr="0074326C">
              <w:rPr>
                <w:rStyle w:val="FontStyle31"/>
                <w:rFonts w:eastAsia="Calibri"/>
                <w:sz w:val="24"/>
                <w:szCs w:val="24"/>
              </w:rPr>
              <w:t>,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 МВД </w:t>
            </w:r>
            <w:r w:rsidR="002862BA" w:rsidRPr="0074326C">
              <w:rPr>
                <w:rStyle w:val="FontStyle31"/>
                <w:rFonts w:eastAsia="Calibri"/>
                <w:sz w:val="24"/>
                <w:szCs w:val="24"/>
              </w:rPr>
              <w:t xml:space="preserve">России и </w:t>
            </w:r>
            <w:proofErr w:type="spellStart"/>
            <w:r w:rsidR="002862BA" w:rsidRPr="0074326C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 о выявленных фактах незаконного приобретения, хранения, ношения работниками объекта (территории), в том числе педагогическими работниками, обучающимися, их родителями (законными представителями), оружия и его основных частей, веществ и материалов для изготовления самодельных взрывных устройств, а также о возможных местах их хранения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862BA" w:rsidRPr="0074326C" w:rsidRDefault="00FB0D01" w:rsidP="002862B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О</w:t>
            </w:r>
            <w:r w:rsidR="00914CE8" w:rsidRPr="0074326C">
              <w:rPr>
                <w:rStyle w:val="FontStyle31"/>
                <w:rFonts w:eastAsia="Calibri"/>
                <w:sz w:val="24"/>
                <w:szCs w:val="24"/>
              </w:rPr>
              <w:t>МВД Р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оссии по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Кизлярскому 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>району</w:t>
            </w:r>
            <w:r w:rsidR="00D71762" w:rsidRPr="0074326C">
              <w:rPr>
                <w:rStyle w:val="FontStyle31"/>
                <w:rFonts w:eastAsia="Calibri"/>
                <w:sz w:val="24"/>
                <w:szCs w:val="24"/>
              </w:rPr>
              <w:t>,</w:t>
            </w:r>
          </w:p>
          <w:p w:rsidR="00D71762" w:rsidRPr="0074326C" w:rsidRDefault="00914CE8" w:rsidP="00D71762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УФСБ России по 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>РД</w:t>
            </w:r>
            <w:r w:rsidR="00D71762" w:rsidRPr="0074326C">
              <w:rPr>
                <w:rStyle w:val="FontStyle31"/>
                <w:rFonts w:eastAsia="Calibri"/>
                <w:sz w:val="24"/>
                <w:szCs w:val="24"/>
              </w:rPr>
              <w:t>, Управле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ние </w:t>
            </w:r>
            <w:proofErr w:type="spellStart"/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 по РД</w:t>
            </w:r>
            <w:r w:rsidR="00D71762" w:rsidRPr="0074326C">
              <w:rPr>
                <w:rStyle w:val="FontStyle31"/>
                <w:rFonts w:eastAsia="Calibri"/>
                <w:sz w:val="24"/>
                <w:szCs w:val="24"/>
              </w:rPr>
              <w:t xml:space="preserve">, </w:t>
            </w:r>
          </w:p>
          <w:p w:rsidR="00914CE8" w:rsidRPr="0074326C" w:rsidRDefault="005964CF" w:rsidP="00D71762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УВО ВНГ России по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5"/>
              <w:widowControl/>
              <w:snapToGrid w:val="0"/>
            </w:pPr>
          </w:p>
        </w:tc>
      </w:tr>
      <w:tr w:rsidR="00914CE8" w:rsidRPr="0074326C" w:rsidTr="0074326C">
        <w:trPr>
          <w:trHeight w:hRule="exact" w:val="283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Информирование о фактах выявления среди работников, в том числе педагогических работников, обучающихся, их родителей (законных представителей), причастности к распространению идеологии экстремизма и террористической деятельности, а также придерживающихся взглядов, свойственных религиозным течениям радикального толка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71762" w:rsidRPr="0074326C" w:rsidRDefault="00FB0D01" w:rsidP="00D71762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О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МВД России по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Кизлярскому 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>району</w:t>
            </w:r>
            <w:r w:rsidR="00D71762" w:rsidRPr="0074326C">
              <w:rPr>
                <w:rStyle w:val="FontStyle31"/>
                <w:rFonts w:eastAsia="Calibri"/>
                <w:sz w:val="24"/>
                <w:szCs w:val="24"/>
              </w:rPr>
              <w:t xml:space="preserve">, </w:t>
            </w:r>
          </w:p>
          <w:p w:rsidR="00D71762" w:rsidRPr="0074326C" w:rsidRDefault="005964CF" w:rsidP="00D71762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УФСБ России по РД</w:t>
            </w:r>
          </w:p>
          <w:p w:rsidR="00914CE8" w:rsidRPr="0074326C" w:rsidRDefault="00914CE8" w:rsidP="00D71762">
            <w:pPr>
              <w:pStyle w:val="Style23"/>
              <w:widowControl/>
              <w:spacing w:line="240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Информирование в письменной форме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5"/>
              <w:widowControl/>
              <w:snapToGrid w:val="0"/>
            </w:pPr>
          </w:p>
        </w:tc>
      </w:tr>
      <w:tr w:rsidR="00914CE8" w:rsidRPr="0074326C" w:rsidTr="0074326C">
        <w:trPr>
          <w:trHeight w:hRule="exact" w:val="31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9"/>
              <w:widowControl/>
              <w:spacing w:line="240" w:lineRule="auto"/>
              <w:jc w:val="center"/>
            </w:pPr>
            <w:r w:rsidRPr="0074326C">
              <w:rPr>
                <w:rStyle w:val="FontStyle29"/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Информирование о фактах нарушения пропускного режима, попытках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64CF" w:rsidRPr="0074326C" w:rsidRDefault="00FB0D01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О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МВД России по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>Кизлярскому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 району, </w:t>
            </w:r>
          </w:p>
          <w:p w:rsidR="005964CF" w:rsidRPr="0074326C" w:rsidRDefault="005964CF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УФСБ России по РД, Управление </w:t>
            </w:r>
            <w:proofErr w:type="spellStart"/>
            <w:r w:rsidRPr="0074326C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 по РД, </w:t>
            </w:r>
          </w:p>
          <w:p w:rsidR="00914CE8" w:rsidRPr="0074326C" w:rsidRDefault="005964CF" w:rsidP="005964CF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УВО ВНГ России по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служб, а также путем использования средств тревожной</w:t>
            </w:r>
          </w:p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сигнализации (в случае наличия угрозы жизни или здоровью)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5"/>
              <w:widowControl/>
              <w:snapToGrid w:val="0"/>
            </w:pPr>
          </w:p>
        </w:tc>
      </w:tr>
      <w:tr w:rsidR="00914CE8" w:rsidRPr="0074326C" w:rsidTr="0074326C">
        <w:trPr>
          <w:trHeight w:val="32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Информирование о выявленных фактах скрытого наблюдения, фото- и видеосъемки объекта (территории)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 (территорию), беспричинного размещения посторонними лицами вблизи объекта (территории) вещей и транспортных средств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64CF" w:rsidRPr="0074326C" w:rsidRDefault="00FB0D01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О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МВД России по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>Кизлярскому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 району, </w:t>
            </w:r>
          </w:p>
          <w:p w:rsidR="005964CF" w:rsidRPr="0074326C" w:rsidRDefault="005964CF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УФСБ России по РД, Управление </w:t>
            </w:r>
            <w:proofErr w:type="spellStart"/>
            <w:r w:rsidRPr="0074326C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 по РД, </w:t>
            </w:r>
          </w:p>
          <w:p w:rsidR="00914CE8" w:rsidRPr="0074326C" w:rsidRDefault="005964CF" w:rsidP="005964CF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УВО ВНГ России по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5"/>
              <w:widowControl/>
              <w:snapToGrid w:val="0"/>
            </w:pPr>
          </w:p>
        </w:tc>
      </w:tr>
      <w:tr w:rsidR="00914CE8" w:rsidRPr="0074326C" w:rsidTr="0074326C">
        <w:trPr>
          <w:trHeight w:val="204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Информирование о планируемых к проведению мероприятиях с массовым пребыванием людей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64CF" w:rsidRPr="0074326C" w:rsidRDefault="00FB0D01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О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МВД России по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>Кизлярскому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 району, </w:t>
            </w:r>
          </w:p>
          <w:p w:rsidR="005964CF" w:rsidRPr="0074326C" w:rsidRDefault="005964CF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УФСБ России по РД, Управление </w:t>
            </w:r>
            <w:proofErr w:type="spellStart"/>
            <w:r w:rsidRPr="0074326C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 по РД, </w:t>
            </w:r>
          </w:p>
          <w:p w:rsidR="00914CE8" w:rsidRPr="0074326C" w:rsidRDefault="005964CF" w:rsidP="005964CF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УВО ВНГ России по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5"/>
              <w:widowControl/>
              <w:snapToGrid w:val="0"/>
            </w:pPr>
          </w:p>
        </w:tc>
      </w:tr>
      <w:tr w:rsidR="00914CE8" w:rsidRPr="0074326C" w:rsidTr="0074326C">
        <w:trPr>
          <w:trHeight w:val="18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Информирование об угрозе совершения или о совершении террористического акта на объекте (территории)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64CF" w:rsidRPr="0074326C" w:rsidRDefault="00FB0D01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О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МВД России по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Кизлярскому 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району, </w:t>
            </w:r>
          </w:p>
          <w:p w:rsidR="005964CF" w:rsidRPr="0074326C" w:rsidRDefault="005964CF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УФСБ России по РД, Управление </w:t>
            </w:r>
            <w:proofErr w:type="spellStart"/>
            <w:r w:rsidRPr="0074326C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 по РД, </w:t>
            </w:r>
          </w:p>
          <w:p w:rsidR="00914CE8" w:rsidRPr="0074326C" w:rsidRDefault="005964CF" w:rsidP="005964CF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УВО ВНГ России по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служб, а также путем использования средств тревожной</w:t>
            </w:r>
          </w:p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сигнализации (в случае наличия угрозы жизни или здоровью)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В порядке, определенном разделом V Требований</w:t>
            </w:r>
          </w:p>
        </w:tc>
      </w:tr>
      <w:tr w:rsidR="00914CE8" w:rsidRPr="0074326C" w:rsidTr="0074326C">
        <w:trPr>
          <w:trHeight w:val="13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Информирование о планируемых ремонтно-строительных работах на объекте (территории) в случае привлечения для их проведения сторонних организаций и граждан, о сдаче помещений в аренду сторонним организациям и гражданам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64CF" w:rsidRPr="0074326C" w:rsidRDefault="00FB0D01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О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МВД России по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>Кизлярскому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 району, </w:t>
            </w:r>
          </w:p>
          <w:p w:rsidR="005964CF" w:rsidRPr="0074326C" w:rsidRDefault="005964CF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УФСБ России по РД, Управление </w:t>
            </w:r>
            <w:proofErr w:type="spellStart"/>
            <w:r w:rsidRPr="0074326C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 по РД, </w:t>
            </w:r>
          </w:p>
          <w:p w:rsidR="00914CE8" w:rsidRPr="0074326C" w:rsidRDefault="005964CF" w:rsidP="005964CF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УВО ВНГ России по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5"/>
              <w:widowControl/>
              <w:snapToGrid w:val="0"/>
            </w:pPr>
          </w:p>
        </w:tc>
      </w:tr>
      <w:tr w:rsidR="00914CE8" w:rsidRPr="0074326C" w:rsidTr="0074326C">
        <w:trPr>
          <w:trHeight w:val="12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Актуализация паспортов безопасности объектов (территорий)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64CF" w:rsidRPr="0074326C" w:rsidRDefault="00FB0D01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О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МВД России по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>Кизлярскому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 району, </w:t>
            </w:r>
          </w:p>
          <w:p w:rsidR="005964CF" w:rsidRPr="0074326C" w:rsidRDefault="005964CF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УФСБ России по РД, Управление </w:t>
            </w:r>
            <w:proofErr w:type="spellStart"/>
            <w:r w:rsidRPr="0074326C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 по РД, </w:t>
            </w:r>
          </w:p>
          <w:p w:rsidR="00914CE8" w:rsidRPr="0074326C" w:rsidRDefault="005964CF" w:rsidP="005964CF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УВО ВНГ России по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D71762" w:rsidP="00AA22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326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914CE8" w:rsidRPr="0074326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существляется не реже одного раза в 5 лет, а также в течение 5 рабочих дней при изменении:</w:t>
            </w:r>
          </w:p>
          <w:p w:rsidR="00914CE8" w:rsidRPr="0074326C" w:rsidRDefault="00914CE8" w:rsidP="00AA22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326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а) общей площади и периметра </w:t>
            </w:r>
            <w:r w:rsidRPr="0074326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объекта (территории);</w:t>
            </w:r>
          </w:p>
          <w:p w:rsidR="00914CE8" w:rsidRPr="0074326C" w:rsidRDefault="00914CE8" w:rsidP="00AA22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326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б) количества б</w:t>
            </w:r>
            <w:proofErr w:type="gramStart"/>
            <w:r w:rsidRPr="0074326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74326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отенциально опасных и критических элементов объекта (территории); и другое в соответствии с Требованиями.</w:t>
            </w:r>
          </w:p>
          <w:p w:rsidR="00914CE8" w:rsidRPr="0074326C" w:rsidRDefault="00914CE8" w:rsidP="00AA22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lastRenderedPageBreak/>
              <w:t>В порядке, определенном разделом VI Требований</w:t>
            </w:r>
          </w:p>
        </w:tc>
      </w:tr>
      <w:tr w:rsidR="00914CE8" w:rsidRPr="0074326C" w:rsidTr="0074326C">
        <w:trPr>
          <w:trHeight w:val="197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Проведение совместных учений и тренировок по отработке действий в условиях угрозы совершения или при совершении террористического акта на объекте (территории), обучение работников, персонала объекта (территории) способам защиты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64CF" w:rsidRPr="0074326C" w:rsidRDefault="00FB0D01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О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МВД России по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>Кизлярскому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 району, </w:t>
            </w:r>
          </w:p>
          <w:p w:rsidR="005964CF" w:rsidRPr="0074326C" w:rsidRDefault="005964CF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УФСБ России по РД, Управление </w:t>
            </w:r>
            <w:proofErr w:type="spellStart"/>
            <w:r w:rsidRPr="0074326C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 по РД, </w:t>
            </w:r>
          </w:p>
          <w:p w:rsidR="00914CE8" w:rsidRPr="0074326C" w:rsidRDefault="005964CF" w:rsidP="005964CF">
            <w:pPr>
              <w:pStyle w:val="Style23"/>
              <w:widowControl/>
              <w:spacing w:line="240" w:lineRule="auto"/>
              <w:rPr>
                <w:lang w:eastAsia="ru-RU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УВО ВНГ России по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В рамках согласованных и утвержденных графиков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napToGrid w:val="0"/>
              <w:spacing w:line="240" w:lineRule="auto"/>
            </w:pPr>
          </w:p>
        </w:tc>
      </w:tr>
      <w:tr w:rsidR="00914CE8" w:rsidRPr="0074326C" w:rsidTr="0074326C">
        <w:trPr>
          <w:trHeight w:val="28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Проведение плановых (ежегодных) или внеплановых проверок антитеррористической защищенности объекта (территории), оценка состояния антитеррористической защищенности объекта (территории), выработка предложений по устранению недостатков в антитеррористической защищенности объекта (территории), в том числе в ходе подготовки к новому учебному году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64CF" w:rsidRPr="0074326C" w:rsidRDefault="00FB0D01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О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МВД России по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>Кизлярскому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 району, </w:t>
            </w:r>
          </w:p>
          <w:p w:rsidR="005964CF" w:rsidRPr="0074326C" w:rsidRDefault="005964CF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УФСБ России по РД, Управление </w:t>
            </w:r>
            <w:proofErr w:type="spellStart"/>
            <w:r w:rsidRPr="0074326C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 по РД, </w:t>
            </w:r>
          </w:p>
          <w:p w:rsidR="00914CE8" w:rsidRPr="0074326C" w:rsidRDefault="005964CF" w:rsidP="005964CF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УВО ВНГ России по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В рамках согласованных и утвержденных планов-графиков.</w:t>
            </w:r>
          </w:p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5"/>
              <w:widowControl/>
              <w:snapToGrid w:val="0"/>
            </w:pPr>
          </w:p>
        </w:tc>
      </w:tr>
      <w:tr w:rsidR="00914CE8" w:rsidRPr="0074326C" w:rsidTr="0074326C">
        <w:trPr>
          <w:trHeight w:val="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Обеспечение беспрепятственного доступа на объект (территорию) оперативных подразделений территориальных органов безопасности, территориальных органов МВД России, территориальных органов </w:t>
            </w:r>
            <w:proofErr w:type="spellStart"/>
            <w:r w:rsidRPr="0074326C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64CF" w:rsidRPr="0074326C" w:rsidRDefault="00FB0D01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О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МВД России по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>Кизлярскому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 району, </w:t>
            </w:r>
          </w:p>
          <w:p w:rsidR="005964CF" w:rsidRPr="0074326C" w:rsidRDefault="005964CF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УФСБ России по РД, Управление </w:t>
            </w:r>
            <w:proofErr w:type="spellStart"/>
            <w:r w:rsidRPr="0074326C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 по РД, </w:t>
            </w:r>
          </w:p>
          <w:p w:rsidR="00914CE8" w:rsidRPr="0074326C" w:rsidRDefault="005964CF" w:rsidP="005964CF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УВО ВНГ России по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Согласно утвержденной на объекте (территории) инструкции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74326C" w:rsidRDefault="00914CE8" w:rsidP="00AA22AE">
            <w:pPr>
              <w:pStyle w:val="Style23"/>
              <w:widowControl/>
              <w:spacing w:line="240" w:lineRule="auto"/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В случае угрозы совершения террористического акта</w:t>
            </w:r>
          </w:p>
        </w:tc>
      </w:tr>
      <w:tr w:rsidR="008D6A94" w:rsidRPr="0074326C" w:rsidTr="0074326C">
        <w:trPr>
          <w:trHeight w:val="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6A94" w:rsidRPr="0074326C" w:rsidRDefault="00B979A6" w:rsidP="00AA22AE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6A94" w:rsidRPr="0074326C" w:rsidRDefault="00B979A6" w:rsidP="00AA22A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Проведение рабочих встреч с сотрудниками территориальных органов безопасности, территориальных органов Министерства внутренних дел Российской Федерации и территориальных органов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lastRenderedPageBreak/>
              <w:t>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64CF" w:rsidRPr="0074326C" w:rsidRDefault="00FB0D01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lastRenderedPageBreak/>
              <w:t>О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МВД России по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>Кизлярскому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 району, </w:t>
            </w:r>
          </w:p>
          <w:p w:rsidR="005964CF" w:rsidRPr="0074326C" w:rsidRDefault="005964CF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УФСБ России по РД, Управление </w:t>
            </w:r>
            <w:proofErr w:type="spellStart"/>
            <w:r w:rsidRPr="0074326C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 по РД, </w:t>
            </w:r>
          </w:p>
          <w:p w:rsidR="008D6A94" w:rsidRPr="0074326C" w:rsidRDefault="005964CF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УВО ВНГ России по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6A94" w:rsidRPr="0074326C" w:rsidRDefault="00A26461" w:rsidP="00AA22A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По согласованию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6A94" w:rsidRPr="0074326C" w:rsidRDefault="00B979A6" w:rsidP="00AA22A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B979A6" w:rsidRPr="0074326C" w:rsidTr="0074326C">
        <w:trPr>
          <w:trHeight w:val="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79A6" w:rsidRPr="0074326C" w:rsidRDefault="00B979A6" w:rsidP="00AA22AE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79A6" w:rsidRPr="0074326C" w:rsidRDefault="00B979A6" w:rsidP="00B979A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Осуществление контроля за парковкой транспортных средств в окружении объекта при проведении праздничных массовых мероприятий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79A6" w:rsidRPr="0074326C" w:rsidRDefault="00B979A6" w:rsidP="00B979A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ГИБДД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79A6" w:rsidRPr="0074326C" w:rsidRDefault="00A26461" w:rsidP="00AA22A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По согласованию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79A6" w:rsidRPr="0074326C" w:rsidRDefault="00B979A6" w:rsidP="00AA22A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Перед проведением мероприятий</w:t>
            </w:r>
          </w:p>
        </w:tc>
      </w:tr>
      <w:tr w:rsidR="00A26461" w:rsidRPr="0074326C" w:rsidTr="0074326C">
        <w:trPr>
          <w:trHeight w:val="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26461" w:rsidRPr="0074326C" w:rsidRDefault="00A26461" w:rsidP="00AA22AE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14.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26461" w:rsidRPr="0074326C" w:rsidRDefault="00A26461" w:rsidP="00A2646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Разработка    методических рекомендаций по профилактике терроризма    и    экстремизма совместно с сотрудниками ФСБ и МВД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26461" w:rsidRPr="0074326C" w:rsidRDefault="00A26461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ГУМВД России по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>РД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, </w:t>
            </w:r>
          </w:p>
          <w:p w:rsidR="00A26461" w:rsidRPr="0074326C" w:rsidRDefault="00A26461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УФСБ России по 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>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26461" w:rsidRPr="0074326C" w:rsidRDefault="00A26461" w:rsidP="00AA22A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По согласованию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6461" w:rsidRPr="0074326C" w:rsidRDefault="00A26461" w:rsidP="00AA22A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A26461" w:rsidRPr="0074326C" w:rsidTr="0074326C">
        <w:trPr>
          <w:trHeight w:val="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26461" w:rsidRPr="0074326C" w:rsidRDefault="00A26461" w:rsidP="00A26461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26461" w:rsidRPr="0074326C" w:rsidRDefault="00A26461" w:rsidP="00A2646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Проведение «круглых  столов», занятий, классных часов с учащимися по развитию межконфессионального и межнационального диалога, профилактики преступлений террористической и экстремисткой направленности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26461" w:rsidRPr="0074326C" w:rsidRDefault="005964CF" w:rsidP="00A2646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ГУМВД России по РД</w:t>
            </w:r>
            <w:r w:rsidR="00A26461" w:rsidRPr="0074326C">
              <w:rPr>
                <w:rStyle w:val="FontStyle31"/>
                <w:rFonts w:eastAsia="Calibri"/>
                <w:sz w:val="24"/>
                <w:szCs w:val="24"/>
              </w:rPr>
              <w:t xml:space="preserve">, </w:t>
            </w:r>
          </w:p>
          <w:p w:rsidR="00A26461" w:rsidRPr="0074326C" w:rsidRDefault="00A26461" w:rsidP="005964C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 xml:space="preserve">УФСБ России по 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>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26461" w:rsidRPr="0074326C" w:rsidRDefault="00A26461" w:rsidP="00A2646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По согласованию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6461" w:rsidRPr="0074326C" w:rsidRDefault="00A26461" w:rsidP="00A2646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A26461" w:rsidRPr="0074326C" w:rsidTr="0074326C">
        <w:trPr>
          <w:trHeight w:val="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26461" w:rsidRPr="0074326C" w:rsidRDefault="00A26461" w:rsidP="00A26461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26461" w:rsidRPr="0074326C" w:rsidRDefault="00A26461" w:rsidP="00A2646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Предупреждение преступлений среди несовершеннолетних и молодежи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26461" w:rsidRPr="0074326C" w:rsidRDefault="00FB0D01" w:rsidP="00A2646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О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МВД России по </w:t>
            </w:r>
            <w:r w:rsidRPr="0074326C">
              <w:rPr>
                <w:rStyle w:val="FontStyle31"/>
                <w:rFonts w:eastAsia="Calibri"/>
                <w:sz w:val="24"/>
                <w:szCs w:val="24"/>
              </w:rPr>
              <w:t>Кизлярскому</w:t>
            </w:r>
            <w:r w:rsidR="005964CF" w:rsidRPr="0074326C">
              <w:rPr>
                <w:rStyle w:val="FontStyle31"/>
                <w:rFonts w:eastAsia="Calibri"/>
                <w:sz w:val="24"/>
                <w:szCs w:val="24"/>
              </w:rPr>
              <w:t xml:space="preserve"> району</w:t>
            </w:r>
            <w:r w:rsidR="00A26461" w:rsidRPr="0074326C">
              <w:rPr>
                <w:rStyle w:val="FontStyle31"/>
                <w:rFonts w:eastAsia="Calibri"/>
                <w:sz w:val="24"/>
                <w:szCs w:val="24"/>
              </w:rPr>
              <w:t>(участковый, сотрудник подразделения по делам несовершеннолетних)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26461" w:rsidRPr="0074326C" w:rsidRDefault="00A26461" w:rsidP="00A2646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На плановой основе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6461" w:rsidRPr="0074326C" w:rsidRDefault="00A26461" w:rsidP="00A2646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74326C">
              <w:rPr>
                <w:rStyle w:val="FontStyle31"/>
                <w:rFonts w:eastAsia="Calibri"/>
                <w:sz w:val="24"/>
                <w:szCs w:val="24"/>
              </w:rPr>
              <w:t>Постоянно</w:t>
            </w:r>
          </w:p>
        </w:tc>
      </w:tr>
    </w:tbl>
    <w:p w:rsidR="00914CE8" w:rsidRPr="0074326C" w:rsidRDefault="00914CE8" w:rsidP="00914CE8">
      <w:pPr>
        <w:pStyle w:val="Style13"/>
        <w:widowControl/>
        <w:spacing w:line="240" w:lineRule="auto"/>
        <w:ind w:left="6"/>
      </w:pPr>
    </w:p>
    <w:p w:rsidR="0074326C" w:rsidRDefault="0074326C" w:rsidP="00914CE8">
      <w:pPr>
        <w:pStyle w:val="Style13"/>
        <w:widowControl/>
        <w:spacing w:line="240" w:lineRule="auto"/>
        <w:ind w:left="6"/>
        <w:rPr>
          <w:rStyle w:val="FontStyle32"/>
          <w:sz w:val="24"/>
          <w:szCs w:val="24"/>
        </w:rPr>
      </w:pPr>
    </w:p>
    <w:p w:rsidR="0074326C" w:rsidRDefault="0074326C" w:rsidP="00914CE8">
      <w:pPr>
        <w:pStyle w:val="Style13"/>
        <w:widowControl/>
        <w:spacing w:line="240" w:lineRule="auto"/>
        <w:ind w:left="6"/>
        <w:rPr>
          <w:rStyle w:val="FontStyle32"/>
          <w:sz w:val="24"/>
          <w:szCs w:val="24"/>
        </w:rPr>
      </w:pPr>
    </w:p>
    <w:p w:rsidR="0074326C" w:rsidRDefault="0074326C" w:rsidP="00914CE8">
      <w:pPr>
        <w:pStyle w:val="Style13"/>
        <w:widowControl/>
        <w:spacing w:line="240" w:lineRule="auto"/>
        <w:ind w:left="6"/>
        <w:rPr>
          <w:rStyle w:val="FontStyle32"/>
          <w:sz w:val="24"/>
          <w:szCs w:val="24"/>
        </w:rPr>
      </w:pPr>
    </w:p>
    <w:p w:rsidR="00914CE8" w:rsidRPr="0074326C" w:rsidRDefault="00914CE8" w:rsidP="00914CE8">
      <w:pPr>
        <w:pStyle w:val="Style13"/>
        <w:widowControl/>
        <w:spacing w:line="240" w:lineRule="auto"/>
        <w:ind w:left="6"/>
      </w:pPr>
      <w:r w:rsidRPr="0074326C">
        <w:rPr>
          <w:rStyle w:val="FontStyle32"/>
          <w:b/>
          <w:bCs/>
          <w:i w:val="0"/>
          <w:iCs w:val="0"/>
          <w:sz w:val="24"/>
          <w:szCs w:val="24"/>
        </w:rPr>
        <w:t>Примечание:</w:t>
      </w:r>
      <w:r w:rsidRPr="0074326C">
        <w:rPr>
          <w:rStyle w:val="FontStyle32"/>
          <w:i w:val="0"/>
          <w:iCs w:val="0"/>
          <w:sz w:val="24"/>
          <w:szCs w:val="24"/>
        </w:rPr>
        <w:t xml:space="preserve"> при изменении уровней террористической опасности, </w:t>
      </w:r>
      <w:r w:rsidR="00C66BC9" w:rsidRPr="0074326C">
        <w:rPr>
          <w:rStyle w:val="FontStyle32"/>
          <w:i w:val="0"/>
          <w:iCs w:val="0"/>
          <w:sz w:val="24"/>
          <w:szCs w:val="24"/>
        </w:rPr>
        <w:t>устанавливаемых</w:t>
      </w:r>
      <w:r w:rsidRPr="0074326C">
        <w:rPr>
          <w:rStyle w:val="FontStyle32"/>
          <w:i w:val="0"/>
          <w:iCs w:val="0"/>
          <w:sz w:val="24"/>
          <w:szCs w:val="24"/>
        </w:rPr>
        <w:t xml:space="preserve"> в</w:t>
      </w:r>
      <w:r w:rsidR="00B979A6" w:rsidRPr="0074326C">
        <w:rPr>
          <w:rStyle w:val="FontStyle32"/>
          <w:i w:val="0"/>
          <w:iCs w:val="0"/>
          <w:sz w:val="24"/>
          <w:szCs w:val="24"/>
        </w:rPr>
        <w:t> </w:t>
      </w:r>
      <w:r w:rsidRPr="0074326C">
        <w:rPr>
          <w:rStyle w:val="FontStyle32"/>
          <w:i w:val="0"/>
          <w:iCs w:val="0"/>
          <w:sz w:val="24"/>
          <w:szCs w:val="24"/>
        </w:rPr>
        <w:t>соответствии с Указом Президента Российской Федерации от 14.06.2012 № 851 «О</w:t>
      </w:r>
      <w:r w:rsidR="00B979A6" w:rsidRPr="0074326C">
        <w:rPr>
          <w:rStyle w:val="FontStyle32"/>
          <w:i w:val="0"/>
          <w:iCs w:val="0"/>
          <w:sz w:val="24"/>
          <w:szCs w:val="24"/>
        </w:rPr>
        <w:t> </w:t>
      </w:r>
      <w:r w:rsidRPr="0074326C">
        <w:rPr>
          <w:rStyle w:val="FontStyle32"/>
          <w:i w:val="0"/>
          <w:iCs w:val="0"/>
          <w:sz w:val="24"/>
          <w:szCs w:val="24"/>
        </w:rPr>
        <w:t>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</w:t>
      </w:r>
      <w:r w:rsidR="00B979A6" w:rsidRPr="0074326C">
        <w:rPr>
          <w:rStyle w:val="FontStyle32"/>
          <w:i w:val="0"/>
          <w:iCs w:val="0"/>
          <w:sz w:val="24"/>
          <w:szCs w:val="24"/>
        </w:rPr>
        <w:t> </w:t>
      </w:r>
      <w:r w:rsidRPr="0074326C">
        <w:rPr>
          <w:rStyle w:val="FontStyle32"/>
          <w:i w:val="0"/>
          <w:iCs w:val="0"/>
          <w:sz w:val="24"/>
          <w:szCs w:val="24"/>
        </w:rPr>
        <w:t>государства» (далее — Указ № 851),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(территории), осуществляется комплекс мероприятий по обеспечению соответствующего режима усиления противодействия терроризму в соответствии с планами действий при установлении уровней террористической опасности; при этом взаимодействие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порядке, определенном Указом № 851.</w:t>
      </w:r>
    </w:p>
    <w:p w:rsidR="00914CE8" w:rsidRPr="0074326C" w:rsidRDefault="00914CE8" w:rsidP="00914CE8">
      <w:pPr>
        <w:rPr>
          <w:rFonts w:ascii="Times New Roman" w:hAnsi="Times New Roman"/>
          <w:sz w:val="24"/>
          <w:szCs w:val="24"/>
        </w:rPr>
      </w:pPr>
    </w:p>
    <w:p w:rsidR="0074326C" w:rsidRPr="0074326C" w:rsidRDefault="0074326C" w:rsidP="00914CE8">
      <w:pPr>
        <w:pStyle w:val="Style8"/>
        <w:widowControl/>
        <w:spacing w:line="240" w:lineRule="auto"/>
        <w:rPr>
          <w:rStyle w:val="FontStyle33"/>
          <w:b w:val="0"/>
          <w:bCs w:val="0"/>
          <w:sz w:val="24"/>
          <w:szCs w:val="24"/>
          <w:lang w:eastAsia="en-US"/>
        </w:rPr>
      </w:pPr>
    </w:p>
    <w:p w:rsidR="0074326C" w:rsidRPr="0074326C" w:rsidRDefault="0074326C" w:rsidP="0074326C">
      <w:pPr>
        <w:pStyle w:val="Style8"/>
        <w:widowControl/>
        <w:spacing w:line="240" w:lineRule="auto"/>
        <w:jc w:val="left"/>
        <w:rPr>
          <w:rStyle w:val="FontStyle33"/>
          <w:sz w:val="24"/>
          <w:szCs w:val="24"/>
          <w:lang w:eastAsia="en-US"/>
        </w:rPr>
      </w:pPr>
    </w:p>
    <w:p w:rsidR="0074326C" w:rsidRPr="0074326C" w:rsidRDefault="0074326C" w:rsidP="00914CE8">
      <w:pPr>
        <w:pStyle w:val="Style8"/>
        <w:widowControl/>
        <w:spacing w:line="240" w:lineRule="auto"/>
        <w:rPr>
          <w:rStyle w:val="FontStyle33"/>
          <w:sz w:val="24"/>
          <w:szCs w:val="24"/>
          <w:lang w:eastAsia="en-US"/>
        </w:rPr>
      </w:pPr>
    </w:p>
    <w:p w:rsidR="0074326C" w:rsidRPr="0074326C" w:rsidRDefault="0074326C" w:rsidP="00914CE8">
      <w:pPr>
        <w:pStyle w:val="Style8"/>
        <w:widowControl/>
        <w:spacing w:line="240" w:lineRule="auto"/>
        <w:rPr>
          <w:rStyle w:val="FontStyle33"/>
          <w:sz w:val="24"/>
          <w:szCs w:val="24"/>
          <w:lang w:eastAsia="en-US"/>
        </w:rPr>
      </w:pPr>
    </w:p>
    <w:p w:rsidR="00914CE8" w:rsidRPr="0074326C" w:rsidRDefault="00914CE8" w:rsidP="00914CE8">
      <w:pPr>
        <w:pStyle w:val="Style8"/>
        <w:widowControl/>
        <w:spacing w:line="240" w:lineRule="auto"/>
      </w:pPr>
      <w:r w:rsidRPr="0074326C">
        <w:rPr>
          <w:rStyle w:val="FontStyle33"/>
          <w:sz w:val="24"/>
          <w:szCs w:val="24"/>
          <w:lang w:val="en-US" w:eastAsia="en-US"/>
        </w:rPr>
        <w:t>III</w:t>
      </w:r>
      <w:r w:rsidRPr="0074326C">
        <w:rPr>
          <w:rStyle w:val="FontStyle33"/>
          <w:sz w:val="24"/>
          <w:szCs w:val="24"/>
          <w:lang w:eastAsia="en-US"/>
        </w:rPr>
        <w:t>. НОМЕРА ТЕЛЕФОНОВ ДЕЖУРНЫХ (ОПЕРАТИВНЫХ) СЛУЖБ</w:t>
      </w:r>
    </w:p>
    <w:p w:rsidR="00914CE8" w:rsidRPr="0074326C" w:rsidRDefault="00914CE8" w:rsidP="00D71762">
      <w:pPr>
        <w:pStyle w:val="Style24"/>
        <w:widowControl/>
        <w:spacing w:line="240" w:lineRule="exact"/>
        <w:ind w:left="149" w:firstLine="0"/>
      </w:pPr>
    </w:p>
    <w:p w:rsidR="004E0450" w:rsidRPr="0074326C" w:rsidRDefault="005964CF" w:rsidP="004E045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326C">
        <w:rPr>
          <w:rFonts w:ascii="Times New Roman" w:eastAsia="Times New Roman" w:hAnsi="Times New Roman"/>
          <w:bCs/>
          <w:sz w:val="24"/>
          <w:szCs w:val="24"/>
        </w:rPr>
        <w:t>ГУ МВД России по РД</w:t>
      </w:r>
      <w:r w:rsidR="00A318E0" w:rsidRPr="0074326C">
        <w:rPr>
          <w:rFonts w:ascii="Times New Roman" w:eastAsia="Times New Roman" w:hAnsi="Times New Roman"/>
          <w:bCs/>
          <w:sz w:val="24"/>
          <w:szCs w:val="24"/>
        </w:rPr>
        <w:t>- 112</w:t>
      </w:r>
    </w:p>
    <w:p w:rsidR="006C3009" w:rsidRPr="006C3009" w:rsidRDefault="008F5379" w:rsidP="004E0450">
      <w:pPr>
        <w:pStyle w:val="a3"/>
        <w:numPr>
          <w:ilvl w:val="0"/>
          <w:numId w:val="4"/>
        </w:numPr>
        <w:spacing w:after="0" w:line="360" w:lineRule="auto"/>
        <w:jc w:val="both"/>
        <w:rPr>
          <w:rStyle w:val="tel"/>
          <w:rFonts w:ascii="Times New Roman" w:eastAsia="Times New Roman" w:hAnsi="Times New Roman"/>
          <w:bCs/>
          <w:sz w:val="24"/>
          <w:szCs w:val="24"/>
        </w:rPr>
      </w:pPr>
      <w:r w:rsidRPr="0074326C">
        <w:rPr>
          <w:rFonts w:ascii="Times New Roman" w:eastAsia="Times New Roman" w:hAnsi="Times New Roman"/>
          <w:bCs/>
          <w:sz w:val="24"/>
          <w:szCs w:val="24"/>
        </w:rPr>
        <w:t>Отдел</w:t>
      </w:r>
      <w:r w:rsidR="005964CF" w:rsidRPr="0074326C">
        <w:rPr>
          <w:rFonts w:ascii="Times New Roman" w:eastAsia="Times New Roman" w:hAnsi="Times New Roman"/>
          <w:bCs/>
          <w:sz w:val="24"/>
          <w:szCs w:val="24"/>
        </w:rPr>
        <w:t xml:space="preserve"> МВД России по </w:t>
      </w:r>
      <w:r w:rsidRPr="0074326C">
        <w:rPr>
          <w:rFonts w:ascii="Times New Roman" w:eastAsia="Times New Roman" w:hAnsi="Times New Roman"/>
          <w:bCs/>
          <w:sz w:val="24"/>
          <w:szCs w:val="24"/>
        </w:rPr>
        <w:t>Кизлярскому</w:t>
      </w:r>
      <w:r w:rsidR="005964CF" w:rsidRPr="0074326C">
        <w:rPr>
          <w:rFonts w:ascii="Times New Roman" w:eastAsia="Times New Roman" w:hAnsi="Times New Roman"/>
          <w:bCs/>
          <w:sz w:val="24"/>
          <w:szCs w:val="24"/>
        </w:rPr>
        <w:t xml:space="preserve"> району</w:t>
      </w:r>
      <w:r w:rsidR="00A318E0" w:rsidRPr="0074326C">
        <w:rPr>
          <w:rFonts w:ascii="Times New Roman" w:eastAsia="Times New Roman" w:hAnsi="Times New Roman"/>
          <w:bCs/>
          <w:sz w:val="24"/>
          <w:szCs w:val="24"/>
        </w:rPr>
        <w:t xml:space="preserve"> – </w:t>
      </w:r>
      <w:r w:rsidRPr="0074326C"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Телефон:</w:t>
      </w:r>
      <w:r w:rsidRPr="0074326C">
        <w:rPr>
          <w:rFonts w:ascii="Times New Roman" w:hAnsi="Times New Roman"/>
          <w:color w:val="000000"/>
          <w:sz w:val="24"/>
          <w:szCs w:val="24"/>
        </w:rPr>
        <w:t> </w:t>
      </w:r>
      <w:r w:rsidRPr="0074326C">
        <w:rPr>
          <w:rStyle w:val="tel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+7 (8722) 98-45-55, </w:t>
      </w:r>
    </w:p>
    <w:p w:rsidR="004E0450" w:rsidRPr="0074326C" w:rsidRDefault="008F5379" w:rsidP="006C3009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1" w:name="_GoBack"/>
      <w:bookmarkEnd w:id="1"/>
      <w:r w:rsidRPr="0074326C">
        <w:rPr>
          <w:rStyle w:val="tel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+7 (87239) 2-35-26</w:t>
      </w:r>
      <w:r w:rsidR="004E0450" w:rsidRPr="0074326C">
        <w:rPr>
          <w:rFonts w:ascii="Times New Roman" w:eastAsia="Times New Roman" w:hAnsi="Times New Roman"/>
          <w:bCs/>
          <w:sz w:val="24"/>
          <w:szCs w:val="24"/>
        </w:rPr>
        <w:t>(с мобильного телефона - 101);</w:t>
      </w:r>
      <w:r w:rsidR="00A318E0" w:rsidRPr="0074326C">
        <w:rPr>
          <w:rFonts w:ascii="Times New Roman" w:eastAsia="Times New Roman" w:hAnsi="Times New Roman"/>
          <w:bCs/>
          <w:sz w:val="24"/>
          <w:szCs w:val="24"/>
        </w:rPr>
        <w:t xml:space="preserve"> и 112</w:t>
      </w:r>
    </w:p>
    <w:p w:rsidR="004E0450" w:rsidRPr="0074326C" w:rsidRDefault="005964CF" w:rsidP="00A318E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326C">
        <w:rPr>
          <w:rFonts w:ascii="Times New Roman" w:eastAsia="Times New Roman" w:hAnsi="Times New Roman"/>
          <w:bCs/>
          <w:sz w:val="24"/>
          <w:szCs w:val="24"/>
        </w:rPr>
        <w:t>УФСБ России поРД</w:t>
      </w:r>
      <w:r w:rsidR="004E0450" w:rsidRPr="0074326C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="00A318E0" w:rsidRPr="0074326C">
        <w:rPr>
          <w:rFonts w:ascii="Times New Roman" w:eastAsia="Times New Roman" w:hAnsi="Times New Roman"/>
          <w:bCs/>
          <w:sz w:val="24"/>
          <w:szCs w:val="24"/>
        </w:rPr>
        <w:t>112</w:t>
      </w:r>
    </w:p>
    <w:p w:rsidR="00914CE8" w:rsidRPr="0074326C" w:rsidRDefault="00D71762" w:rsidP="00A318E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326C">
        <w:rPr>
          <w:rFonts w:ascii="Times New Roman" w:eastAsia="Times New Roman" w:hAnsi="Times New Roman"/>
          <w:bCs/>
          <w:sz w:val="24"/>
          <w:szCs w:val="24"/>
        </w:rPr>
        <w:t>Управле</w:t>
      </w:r>
      <w:r w:rsidR="005964CF" w:rsidRPr="0074326C">
        <w:rPr>
          <w:rFonts w:ascii="Times New Roman" w:eastAsia="Times New Roman" w:hAnsi="Times New Roman"/>
          <w:bCs/>
          <w:sz w:val="24"/>
          <w:szCs w:val="24"/>
        </w:rPr>
        <w:t xml:space="preserve">ние </w:t>
      </w:r>
      <w:proofErr w:type="spellStart"/>
      <w:r w:rsidR="005964CF" w:rsidRPr="0074326C">
        <w:rPr>
          <w:rFonts w:ascii="Times New Roman" w:eastAsia="Times New Roman" w:hAnsi="Times New Roman"/>
          <w:bCs/>
          <w:sz w:val="24"/>
          <w:szCs w:val="24"/>
        </w:rPr>
        <w:t>Росгвардии</w:t>
      </w:r>
      <w:proofErr w:type="spellEnd"/>
      <w:r w:rsidR="005964CF" w:rsidRPr="0074326C">
        <w:rPr>
          <w:rFonts w:ascii="Times New Roman" w:eastAsia="Times New Roman" w:hAnsi="Times New Roman"/>
          <w:bCs/>
          <w:sz w:val="24"/>
          <w:szCs w:val="24"/>
        </w:rPr>
        <w:t xml:space="preserve"> по РД</w:t>
      </w:r>
      <w:r w:rsidR="004E0450" w:rsidRPr="0074326C">
        <w:rPr>
          <w:rFonts w:ascii="Times New Roman" w:eastAsia="Times New Roman" w:hAnsi="Times New Roman"/>
          <w:bCs/>
          <w:sz w:val="24"/>
          <w:szCs w:val="24"/>
        </w:rPr>
        <w:t>-</w:t>
      </w:r>
      <w:r w:rsidR="00A318E0" w:rsidRPr="0074326C">
        <w:rPr>
          <w:rFonts w:ascii="Times New Roman" w:eastAsia="Times New Roman" w:hAnsi="Times New Roman"/>
          <w:bCs/>
          <w:sz w:val="24"/>
          <w:szCs w:val="24"/>
        </w:rPr>
        <w:t>112</w:t>
      </w:r>
    </w:p>
    <w:p w:rsidR="0074326C" w:rsidRPr="0074326C" w:rsidRDefault="004E0450" w:rsidP="004E045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326C">
        <w:rPr>
          <w:rFonts w:ascii="Times New Roman" w:eastAsia="Times New Roman" w:hAnsi="Times New Roman"/>
          <w:bCs/>
          <w:sz w:val="24"/>
          <w:szCs w:val="24"/>
        </w:rPr>
        <w:t>Управление вневедо</w:t>
      </w:r>
      <w:r w:rsidR="005964CF" w:rsidRPr="0074326C">
        <w:rPr>
          <w:rFonts w:ascii="Times New Roman" w:eastAsia="Times New Roman" w:hAnsi="Times New Roman"/>
          <w:bCs/>
          <w:sz w:val="24"/>
          <w:szCs w:val="24"/>
        </w:rPr>
        <w:t xml:space="preserve">мственной охраны по </w:t>
      </w:r>
      <w:r w:rsidR="008F5379" w:rsidRPr="0074326C">
        <w:rPr>
          <w:rFonts w:ascii="Times New Roman" w:eastAsia="Times New Roman" w:hAnsi="Times New Roman"/>
          <w:bCs/>
          <w:sz w:val="24"/>
          <w:szCs w:val="24"/>
        </w:rPr>
        <w:t>Кизлярскому</w:t>
      </w:r>
      <w:r w:rsidR="004E6D6E" w:rsidRPr="0074326C">
        <w:rPr>
          <w:rFonts w:ascii="Times New Roman" w:eastAsia="Times New Roman" w:hAnsi="Times New Roman"/>
          <w:bCs/>
          <w:sz w:val="24"/>
          <w:szCs w:val="24"/>
        </w:rPr>
        <w:t xml:space="preserve"> району</w:t>
      </w:r>
      <w:r w:rsidRPr="0074326C">
        <w:rPr>
          <w:rFonts w:ascii="Times New Roman" w:eastAsia="Times New Roman" w:hAnsi="Times New Roman"/>
          <w:bCs/>
          <w:sz w:val="24"/>
          <w:szCs w:val="24"/>
        </w:rPr>
        <w:t xml:space="preserve"> – филиал ФГКУ «УВО  ВНГ РФ</w:t>
      </w:r>
      <w:r w:rsidR="005964CF" w:rsidRPr="0074326C">
        <w:rPr>
          <w:rFonts w:ascii="Times New Roman" w:eastAsia="Times New Roman" w:hAnsi="Times New Roman"/>
          <w:bCs/>
          <w:sz w:val="24"/>
          <w:szCs w:val="24"/>
        </w:rPr>
        <w:t xml:space="preserve">  по РД</w:t>
      </w:r>
      <w:r w:rsidRPr="0074326C">
        <w:rPr>
          <w:rFonts w:ascii="Times New Roman" w:eastAsia="Times New Roman" w:hAnsi="Times New Roman"/>
          <w:bCs/>
          <w:sz w:val="24"/>
          <w:szCs w:val="24"/>
        </w:rPr>
        <w:t xml:space="preserve">» - </w:t>
      </w:r>
    </w:p>
    <w:p w:rsidR="004E0450" w:rsidRPr="0074326C" w:rsidRDefault="0074326C" w:rsidP="0074326C">
      <w:pPr>
        <w:pStyle w:val="a3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4326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+7(872)392-18-58</w:t>
      </w:r>
      <w:r w:rsidRPr="0074326C">
        <w:rPr>
          <w:rFonts w:ascii="Times New Roman" w:hAnsi="Times New Roman"/>
          <w:sz w:val="24"/>
          <w:szCs w:val="24"/>
        </w:rPr>
        <w:br/>
      </w:r>
      <w:r w:rsidRPr="0074326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+7(872)393-01-15</w:t>
      </w:r>
      <w:r w:rsidRPr="0074326C">
        <w:rPr>
          <w:rFonts w:ascii="Times New Roman" w:hAnsi="Times New Roman"/>
          <w:sz w:val="24"/>
          <w:szCs w:val="24"/>
        </w:rPr>
        <w:br/>
      </w:r>
      <w:r w:rsidRPr="0074326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+7 (872) 392-33-58</w:t>
      </w:r>
    </w:p>
    <w:p w:rsidR="00914CE8" w:rsidRPr="0074326C" w:rsidRDefault="00914CE8" w:rsidP="00914CE8">
      <w:pPr>
        <w:pStyle w:val="Style24"/>
        <w:widowControl/>
        <w:spacing w:line="240" w:lineRule="exact"/>
      </w:pPr>
    </w:p>
    <w:p w:rsidR="00F12751" w:rsidRPr="0074326C" w:rsidRDefault="00F12751">
      <w:pPr>
        <w:rPr>
          <w:rFonts w:ascii="Times New Roman" w:hAnsi="Times New Roman"/>
          <w:sz w:val="24"/>
          <w:szCs w:val="24"/>
        </w:rPr>
      </w:pPr>
    </w:p>
    <w:sectPr w:rsidR="00F12751" w:rsidRPr="0074326C" w:rsidSect="00FB0D01">
      <w:type w:val="continuous"/>
      <w:pgSz w:w="11906" w:h="16838"/>
      <w:pgMar w:top="851" w:right="993" w:bottom="426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C89" w:rsidRDefault="00274C89">
      <w:pPr>
        <w:spacing w:after="0" w:line="240" w:lineRule="auto"/>
      </w:pPr>
      <w:r>
        <w:separator/>
      </w:r>
    </w:p>
  </w:endnote>
  <w:endnote w:type="continuationSeparator" w:id="1">
    <w:p w:rsidR="00274C89" w:rsidRDefault="0027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8E7" w:rsidRDefault="009C7295">
    <w:pPr>
      <w:pStyle w:val="a4"/>
      <w:jc w:val="center"/>
    </w:pPr>
    <w:r>
      <w:fldChar w:fldCharType="begin"/>
    </w:r>
    <w:r w:rsidR="00914CE8">
      <w:instrText xml:space="preserve"> PAGE </w:instrText>
    </w:r>
    <w:r>
      <w:fldChar w:fldCharType="separate"/>
    </w:r>
    <w:r w:rsidR="003D41B9">
      <w:rPr>
        <w:noProof/>
      </w:rPr>
      <w:t>2</w:t>
    </w:r>
    <w:r>
      <w:fldChar w:fldCharType="end"/>
    </w:r>
  </w:p>
  <w:p w:rsidR="009638E7" w:rsidRDefault="003D41B9">
    <w:pPr>
      <w:pStyle w:val="a4"/>
    </w:pPr>
  </w:p>
  <w:p w:rsidR="009638E7" w:rsidRDefault="003D41B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8E7" w:rsidRDefault="003D41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C89" w:rsidRDefault="00274C89">
      <w:pPr>
        <w:spacing w:after="0" w:line="240" w:lineRule="auto"/>
      </w:pPr>
      <w:r>
        <w:separator/>
      </w:r>
    </w:p>
  </w:footnote>
  <w:footnote w:type="continuationSeparator" w:id="1">
    <w:p w:rsidR="00274C89" w:rsidRDefault="00274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1.%1."/>
      <w:lvlJc w:val="left"/>
      <w:pPr>
        <w:tabs>
          <w:tab w:val="num" w:pos="47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0CC1B8A"/>
    <w:multiLevelType w:val="hybridMultilevel"/>
    <w:tmpl w:val="8504783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8813B47"/>
    <w:multiLevelType w:val="hybridMultilevel"/>
    <w:tmpl w:val="C060AEB6"/>
    <w:lvl w:ilvl="0" w:tplc="65500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BF5"/>
    <w:rsid w:val="000B05D5"/>
    <w:rsid w:val="001A7F84"/>
    <w:rsid w:val="001C7DE1"/>
    <w:rsid w:val="00274C89"/>
    <w:rsid w:val="002862BA"/>
    <w:rsid w:val="003D41B9"/>
    <w:rsid w:val="003E4CDD"/>
    <w:rsid w:val="004E0450"/>
    <w:rsid w:val="004E6D6E"/>
    <w:rsid w:val="00520488"/>
    <w:rsid w:val="005964CF"/>
    <w:rsid w:val="006C3009"/>
    <w:rsid w:val="0074326C"/>
    <w:rsid w:val="008D6A94"/>
    <w:rsid w:val="008F5379"/>
    <w:rsid w:val="00914CE8"/>
    <w:rsid w:val="00942103"/>
    <w:rsid w:val="009C7295"/>
    <w:rsid w:val="00A26461"/>
    <w:rsid w:val="00A318E0"/>
    <w:rsid w:val="00A571A6"/>
    <w:rsid w:val="00AD2BA3"/>
    <w:rsid w:val="00B22CB1"/>
    <w:rsid w:val="00B979A6"/>
    <w:rsid w:val="00C443DD"/>
    <w:rsid w:val="00C66BC9"/>
    <w:rsid w:val="00C81E8F"/>
    <w:rsid w:val="00CA3899"/>
    <w:rsid w:val="00CD058B"/>
    <w:rsid w:val="00D71762"/>
    <w:rsid w:val="00E16667"/>
    <w:rsid w:val="00E32A9F"/>
    <w:rsid w:val="00F12751"/>
    <w:rsid w:val="00F50E4B"/>
    <w:rsid w:val="00FB0D01"/>
    <w:rsid w:val="00FC6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E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914C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914CE8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914CE8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31">
    <w:name w:val="Font Style31"/>
    <w:rsid w:val="00914CE8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914CE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914CE8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914CE8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basedOn w:val="a"/>
    <w:rsid w:val="00914CE8"/>
    <w:pPr>
      <w:widowControl w:val="0"/>
      <w:autoSpaceDE w:val="0"/>
      <w:spacing w:after="0" w:line="324" w:lineRule="exact"/>
      <w:ind w:firstLine="73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rsid w:val="00914CE8"/>
    <w:pPr>
      <w:widowControl w:val="0"/>
      <w:autoSpaceDE w:val="0"/>
      <w:spacing w:after="0" w:line="9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0">
    <w:name w:val="Style20"/>
    <w:basedOn w:val="a"/>
    <w:rsid w:val="00914CE8"/>
    <w:pPr>
      <w:widowControl w:val="0"/>
      <w:autoSpaceDE w:val="0"/>
      <w:spacing w:after="0" w:line="274" w:lineRule="exact"/>
      <w:ind w:firstLine="379"/>
    </w:pPr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a"/>
    <w:rsid w:val="00914CE8"/>
    <w:pPr>
      <w:widowControl w:val="0"/>
      <w:autoSpaceDE w:val="0"/>
      <w:spacing w:after="0" w:line="307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5">
    <w:name w:val="Style25"/>
    <w:basedOn w:val="a"/>
    <w:rsid w:val="00914CE8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rsid w:val="00914CE8"/>
    <w:pPr>
      <w:widowControl w:val="0"/>
      <w:autoSpaceDE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qFormat/>
    <w:rsid w:val="00914CE8"/>
    <w:pPr>
      <w:ind w:left="720"/>
      <w:contextualSpacing/>
    </w:pPr>
  </w:style>
  <w:style w:type="paragraph" w:customStyle="1" w:styleId="Style24">
    <w:name w:val="Style24"/>
    <w:basedOn w:val="a"/>
    <w:rsid w:val="00914CE8"/>
    <w:pPr>
      <w:widowControl w:val="0"/>
      <w:autoSpaceDE w:val="0"/>
      <w:spacing w:after="0" w:line="322" w:lineRule="exact"/>
      <w:ind w:firstLine="149"/>
    </w:pPr>
    <w:rPr>
      <w:rFonts w:ascii="Times New Roman" w:eastAsia="Times New Roman" w:hAnsi="Times New Roman"/>
      <w:sz w:val="24"/>
      <w:szCs w:val="24"/>
    </w:rPr>
  </w:style>
  <w:style w:type="paragraph" w:styleId="a4">
    <w:name w:val="footer"/>
    <w:basedOn w:val="a"/>
    <w:link w:val="a5"/>
    <w:rsid w:val="00914CE8"/>
    <w:pPr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914CE8"/>
    <w:rPr>
      <w:rFonts w:ascii="Calibri" w:eastAsia="Calibri" w:hAnsi="Calibri" w:cs="Times New Roman"/>
      <w:lang w:eastAsia="zh-CN"/>
    </w:rPr>
  </w:style>
  <w:style w:type="paragraph" w:customStyle="1" w:styleId="ConsPlusNonformat">
    <w:name w:val="ConsPlusNonformat"/>
    <w:rsid w:val="00914CE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basedOn w:val="a0"/>
    <w:uiPriority w:val="99"/>
    <w:unhideWhenUsed/>
    <w:rsid w:val="004E045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CB1"/>
    <w:rPr>
      <w:rFonts w:ascii="Segoe UI" w:eastAsia="Calibri" w:hAnsi="Segoe UI" w:cs="Segoe UI"/>
      <w:sz w:val="18"/>
      <w:szCs w:val="18"/>
      <w:lang w:eastAsia="zh-CN"/>
    </w:rPr>
  </w:style>
  <w:style w:type="character" w:styleId="a9">
    <w:name w:val="Strong"/>
    <w:basedOn w:val="a0"/>
    <w:uiPriority w:val="22"/>
    <w:qFormat/>
    <w:rsid w:val="008F5379"/>
    <w:rPr>
      <w:b/>
      <w:bCs/>
    </w:rPr>
  </w:style>
  <w:style w:type="character" w:customStyle="1" w:styleId="tel">
    <w:name w:val="tel"/>
    <w:basedOn w:val="a0"/>
    <w:rsid w:val="008F5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2023-12-16T21:10:00Z</cp:lastPrinted>
  <dcterms:created xsi:type="dcterms:W3CDTF">2023-12-16T19:29:00Z</dcterms:created>
  <dcterms:modified xsi:type="dcterms:W3CDTF">2024-03-31T06:43:00Z</dcterms:modified>
</cp:coreProperties>
</file>